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cbcf27b3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23b0727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35852475497f" /><Relationship Type="http://schemas.openxmlformats.org/officeDocument/2006/relationships/numbering" Target="/word/numbering.xml" Id="R579f1a681e974237" /><Relationship Type="http://schemas.openxmlformats.org/officeDocument/2006/relationships/settings" Target="/word/settings.xml" Id="Rffc680373bac4f35" /><Relationship Type="http://schemas.openxmlformats.org/officeDocument/2006/relationships/image" Target="/word/media/ce95fc3c-29cf-4989-aae3-daaf209e417d.png" Id="Ra20823b0727b4bc7" /></Relationships>
</file>