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060631b24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5c2e1f427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Jaqirpara,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87be1c0dd4f29" /><Relationship Type="http://schemas.openxmlformats.org/officeDocument/2006/relationships/numbering" Target="/word/numbering.xml" Id="R4f2cce778910418d" /><Relationship Type="http://schemas.openxmlformats.org/officeDocument/2006/relationships/settings" Target="/word/settings.xml" Id="R661c3100fba34657" /><Relationship Type="http://schemas.openxmlformats.org/officeDocument/2006/relationships/image" Target="/word/media/3370830f-7909-4875-8753-dd3916c33995.png" Id="Re1d5c2e1f42740d2" /></Relationships>
</file>