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1c35e2d6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b9230956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Khairat Bhulsoma,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216f6aba04b49" /><Relationship Type="http://schemas.openxmlformats.org/officeDocument/2006/relationships/numbering" Target="/word/numbering.xml" Id="Rbc05f766b5c54f21" /><Relationship Type="http://schemas.openxmlformats.org/officeDocument/2006/relationships/settings" Target="/word/settings.xml" Id="R0f51254809f14d86" /><Relationship Type="http://schemas.openxmlformats.org/officeDocument/2006/relationships/image" Target="/word/media/17c5aef0-0e34-4b69-a432-4c0dc50f2f77.png" Id="Rdeab92309565424b" /></Relationships>
</file>