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cba92570b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ce0578360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Sharairand,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f645932a24bd9" /><Relationship Type="http://schemas.openxmlformats.org/officeDocument/2006/relationships/numbering" Target="/word/numbering.xml" Id="Rcfd9c033d6f149ad" /><Relationship Type="http://schemas.openxmlformats.org/officeDocument/2006/relationships/settings" Target="/word/settings.xml" Id="Rc0c56ca0d1584f18" /><Relationship Type="http://schemas.openxmlformats.org/officeDocument/2006/relationships/image" Target="/word/media/4043ab99-a61a-407b-8d17-1f8de96e89de.png" Id="R327ce05783604883" /></Relationships>
</file>