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96a62c98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bd36208f6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904dbf6d74363" /><Relationship Type="http://schemas.openxmlformats.org/officeDocument/2006/relationships/numbering" Target="/word/numbering.xml" Id="Reb42eaa836ab4ff0" /><Relationship Type="http://schemas.openxmlformats.org/officeDocument/2006/relationships/settings" Target="/word/settings.xml" Id="Rdfb9c89dc54144fb" /><Relationship Type="http://schemas.openxmlformats.org/officeDocument/2006/relationships/image" Target="/word/media/757f18a4-f615-4e37-ba14-54e94676f424.png" Id="R402bd36208f6430a" /></Relationships>
</file>