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e9b6fdc8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bc9b5e19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Schossent,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f068b2a749ad" /><Relationship Type="http://schemas.openxmlformats.org/officeDocument/2006/relationships/numbering" Target="/word/numbering.xml" Id="Ra9e76bec00ba4281" /><Relationship Type="http://schemas.openxmlformats.org/officeDocument/2006/relationships/settings" Target="/word/settings.xml" Id="R6351826b177045d0" /><Relationship Type="http://schemas.openxmlformats.org/officeDocument/2006/relationships/image" Target="/word/media/6b0aeebf-cb54-41aa-a5b1-80c4958d33ab.png" Id="R1ba4bc9b5e1948c8" /></Relationships>
</file>