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a600fd2d4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8303776ca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Sedoz,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2cb31ffa04acf" /><Relationship Type="http://schemas.openxmlformats.org/officeDocument/2006/relationships/numbering" Target="/word/numbering.xml" Id="R0a9fa53ed7be420c" /><Relationship Type="http://schemas.openxmlformats.org/officeDocument/2006/relationships/settings" Target="/word/settings.xml" Id="R8db31d195b664763" /><Relationship Type="http://schemas.openxmlformats.org/officeDocument/2006/relationships/image" Target="/word/media/60671d72-a135-41b7-9096-bdd72bef2948.png" Id="Rfae8303776ca4d43" /></Relationships>
</file>