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05dd5769b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56ae7dfc3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Zaychari,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36cc0f44440b6" /><Relationship Type="http://schemas.openxmlformats.org/officeDocument/2006/relationships/numbering" Target="/word/numbering.xml" Id="R40b095c5bb874223" /><Relationship Type="http://schemas.openxmlformats.org/officeDocument/2006/relationships/settings" Target="/word/settings.xml" Id="R6df5510c6a9c46da" /><Relationship Type="http://schemas.openxmlformats.org/officeDocument/2006/relationships/image" Target="/word/media/872800e0-6ae7-4e61-8f67-21d670b393ae.png" Id="Rc2956ae7dfc34082" /></Relationships>
</file>