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d523239b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fe16d42f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9e58051154530" /><Relationship Type="http://schemas.openxmlformats.org/officeDocument/2006/relationships/numbering" Target="/word/numbering.xml" Id="R27c313c716304acf" /><Relationship Type="http://schemas.openxmlformats.org/officeDocument/2006/relationships/settings" Target="/word/settings.xml" Id="R821d35db0c834967" /><Relationship Type="http://schemas.openxmlformats.org/officeDocument/2006/relationships/image" Target="/word/media/3e25edd4-c03e-487d-a424-8a93557734d3.png" Id="Rbc9fe16d42f94246" /></Relationships>
</file>