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e4fbcf52e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620cffc0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8b8eaba524d07" /><Relationship Type="http://schemas.openxmlformats.org/officeDocument/2006/relationships/numbering" Target="/word/numbering.xml" Id="R612b284f6be643e8" /><Relationship Type="http://schemas.openxmlformats.org/officeDocument/2006/relationships/settings" Target="/word/settings.xml" Id="Re50048a8a6b7418c" /><Relationship Type="http://schemas.openxmlformats.org/officeDocument/2006/relationships/image" Target="/word/media/389252ae-fd36-4133-bdd5-12e78f43aa1a.png" Id="R99e0620cffc04233" /></Relationships>
</file>