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bc248e1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79d7b14e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a5161d874a90" /><Relationship Type="http://schemas.openxmlformats.org/officeDocument/2006/relationships/numbering" Target="/word/numbering.xml" Id="R85d1b006319a477f" /><Relationship Type="http://schemas.openxmlformats.org/officeDocument/2006/relationships/settings" Target="/word/settings.xml" Id="R537a2071c1214276" /><Relationship Type="http://schemas.openxmlformats.org/officeDocument/2006/relationships/image" Target="/word/media/7cfac31b-242c-470f-b72a-cabcabd0f7da.png" Id="Rafc79d7b14ef402d" /></Relationships>
</file>