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da5a74245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4695d4a0b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Yapere,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e6f75c22c4cdd" /><Relationship Type="http://schemas.openxmlformats.org/officeDocument/2006/relationships/numbering" Target="/word/numbering.xml" Id="R0b4da3b2b4d74ff5" /><Relationship Type="http://schemas.openxmlformats.org/officeDocument/2006/relationships/settings" Target="/word/settings.xml" Id="R4fa2e630b18d4c33" /><Relationship Type="http://schemas.openxmlformats.org/officeDocument/2006/relationships/image" Target="/word/media/34744238-5d73-492e-9ec0-79f85b27db3a.png" Id="R84d4695d4a0b40b4" /></Relationships>
</file>