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ebefad144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a915c6db8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Betchouane,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d04387a004797" /><Relationship Type="http://schemas.openxmlformats.org/officeDocument/2006/relationships/numbering" Target="/word/numbering.xml" Id="R9ff5c9592b3b46ec" /><Relationship Type="http://schemas.openxmlformats.org/officeDocument/2006/relationships/settings" Target="/word/settings.xml" Id="Rfcd9174b02f642ae" /><Relationship Type="http://schemas.openxmlformats.org/officeDocument/2006/relationships/image" Target="/word/media/90c90b9d-9f7f-4eb6-8b43-3311b3ee1d8a.png" Id="R5c8a915c6db84310" /></Relationships>
</file>