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190dced9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a367843cf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Boundary,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1aeca08be464d" /><Relationship Type="http://schemas.openxmlformats.org/officeDocument/2006/relationships/numbering" Target="/word/numbering.xml" Id="R678782ad507b4598" /><Relationship Type="http://schemas.openxmlformats.org/officeDocument/2006/relationships/settings" Target="/word/settings.xml" Id="Rb77c47882c1c48f3" /><Relationship Type="http://schemas.openxmlformats.org/officeDocument/2006/relationships/image" Target="/word/media/443a1a06-f655-40ff-b9d4-b6b2fbd8b503.png" Id="R891a367843cf41b0" /></Relationships>
</file>