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880667c2a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491792413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Ettrick,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1db38c1614698" /><Relationship Type="http://schemas.openxmlformats.org/officeDocument/2006/relationships/numbering" Target="/word/numbering.xml" Id="R0f0e05a6618e4918" /><Relationship Type="http://schemas.openxmlformats.org/officeDocument/2006/relationships/settings" Target="/word/settings.xml" Id="R4ebc4242b47d4844" /><Relationship Type="http://schemas.openxmlformats.org/officeDocument/2006/relationships/image" Target="/word/media/d666b8d3-3526-469f-9feb-647acf5c5857.png" Id="R7b049179241343c7" /></Relationships>
</file>