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37108ea7c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567bba3a8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Village,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70f151710446f" /><Relationship Type="http://schemas.openxmlformats.org/officeDocument/2006/relationships/numbering" Target="/word/numbering.xml" Id="Rad47f7b3b5644758" /><Relationship Type="http://schemas.openxmlformats.org/officeDocument/2006/relationships/settings" Target="/word/settings.xml" Id="R53f5e0997262417b" /><Relationship Type="http://schemas.openxmlformats.org/officeDocument/2006/relationships/image" Target="/word/media/59de832a-29f0-43ca-b495-7578c212eb3c.png" Id="R109567bba3a84a25" /></Relationships>
</file>