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0673505a1084ca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8225d82323748f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Flat River, Prince Edward Island,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5b0241ed3ee401c" /><Relationship Type="http://schemas.openxmlformats.org/officeDocument/2006/relationships/numbering" Target="/word/numbering.xml" Id="R78effa212b4f4223" /><Relationship Type="http://schemas.openxmlformats.org/officeDocument/2006/relationships/settings" Target="/word/settings.xml" Id="R72bbed4df99441f5" /><Relationship Type="http://schemas.openxmlformats.org/officeDocument/2006/relationships/image" Target="/word/media/9e2cc1ad-5b5b-4293-a0c9-155943e5aab9.png" Id="R88225d82323748f4" /></Relationships>
</file>