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c0b77d831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9d4670833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Georgina Island,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18b7a1ddd415c" /><Relationship Type="http://schemas.openxmlformats.org/officeDocument/2006/relationships/numbering" Target="/word/numbering.xml" Id="Rd9743464d6e74417" /><Relationship Type="http://schemas.openxmlformats.org/officeDocument/2006/relationships/settings" Target="/word/settings.xml" Id="R55e8fb7a4b6b4635" /><Relationship Type="http://schemas.openxmlformats.org/officeDocument/2006/relationships/image" Target="/word/media/1635a541-02f9-44ef-b6c5-978eba8da6d9.png" Id="R9e99d46708334b55" /></Relationships>
</file>