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91a1f18ac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8535fcbc9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Gilroy,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22bc1eac745fe" /><Relationship Type="http://schemas.openxmlformats.org/officeDocument/2006/relationships/numbering" Target="/word/numbering.xml" Id="Rfb29c32e36e843d2" /><Relationship Type="http://schemas.openxmlformats.org/officeDocument/2006/relationships/settings" Target="/word/settings.xml" Id="R4800d291fcf142c3" /><Relationship Type="http://schemas.openxmlformats.org/officeDocument/2006/relationships/image" Target="/word/media/27af65c4-b7a5-46d4-b005-d5ab1fcd1e4a.png" Id="R0208535fcbc94400" /></Relationships>
</file>