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1c816022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4ba9b944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85ef9a11648de" /><Relationship Type="http://schemas.openxmlformats.org/officeDocument/2006/relationships/numbering" Target="/word/numbering.xml" Id="R3ebe755fd325414c" /><Relationship Type="http://schemas.openxmlformats.org/officeDocument/2006/relationships/settings" Target="/word/settings.xml" Id="R43edbf32a93c49b2" /><Relationship Type="http://schemas.openxmlformats.org/officeDocument/2006/relationships/image" Target="/word/media/9dc196f1-7dc9-4d92-83b4-d294d825aabe.png" Id="R005c4ba9b94445ce" /></Relationships>
</file>