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9d8f5873b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8c430fb86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aeb759eea49c1" /><Relationship Type="http://schemas.openxmlformats.org/officeDocument/2006/relationships/numbering" Target="/word/numbering.xml" Id="R392de9adc6354d46" /><Relationship Type="http://schemas.openxmlformats.org/officeDocument/2006/relationships/settings" Target="/word/settings.xml" Id="R933c89be2e114b60" /><Relationship Type="http://schemas.openxmlformats.org/officeDocument/2006/relationships/image" Target="/word/media/69566822-fd96-46c4-817b-cf09b419c449.png" Id="R13d8c430fb864895" /></Relationships>
</file>