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61b255295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9ac9f8e7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68620e6924ffe" /><Relationship Type="http://schemas.openxmlformats.org/officeDocument/2006/relationships/numbering" Target="/word/numbering.xml" Id="R70117cfb806a45c5" /><Relationship Type="http://schemas.openxmlformats.org/officeDocument/2006/relationships/settings" Target="/word/settings.xml" Id="R62a6bdd2fd014aea" /><Relationship Type="http://schemas.openxmlformats.org/officeDocument/2006/relationships/image" Target="/word/media/1f831446-8204-4cf8-9040-1e607b37e5ff.png" Id="Raca9ac9f8e7948de" /></Relationships>
</file>