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64cb2ec71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63032ee6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065fdb164181" /><Relationship Type="http://schemas.openxmlformats.org/officeDocument/2006/relationships/numbering" Target="/word/numbering.xml" Id="R1dffd26c93d747c6" /><Relationship Type="http://schemas.openxmlformats.org/officeDocument/2006/relationships/settings" Target="/word/settings.xml" Id="Rff6bb979632240bc" /><Relationship Type="http://schemas.openxmlformats.org/officeDocument/2006/relationships/image" Target="/word/media/2b719201-a62f-40f7-ada7-02e2cd00a09f.png" Id="R87663032ee6d4197" /></Relationships>
</file>