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fa8f516d8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c8f50cced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Vieux-Saint-Louis,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0eb28967c4a59" /><Relationship Type="http://schemas.openxmlformats.org/officeDocument/2006/relationships/numbering" Target="/word/numbering.xml" Id="R9d52b60505b64956" /><Relationship Type="http://schemas.openxmlformats.org/officeDocument/2006/relationships/settings" Target="/word/settings.xml" Id="R2a14ef7a9d7f477b" /><Relationship Type="http://schemas.openxmlformats.org/officeDocument/2006/relationships/image" Target="/word/media/cc9d41a5-ffe7-4996-840a-bcfaa98a1c41.png" Id="R1f5c8f50cced4098" /></Relationships>
</file>