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b34b0921f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e66b544e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L'Ile-Frigon,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89214e48f44b9" /><Relationship Type="http://schemas.openxmlformats.org/officeDocument/2006/relationships/numbering" Target="/word/numbering.xml" Id="R44098f2bf4ea408b" /><Relationship Type="http://schemas.openxmlformats.org/officeDocument/2006/relationships/settings" Target="/word/settings.xml" Id="Rd6909602dc3447f2" /><Relationship Type="http://schemas.openxmlformats.org/officeDocument/2006/relationships/image" Target="/word/media/0498116e-2267-436e-a408-1dd9f9c3d79a.png" Id="Rbd6de66b544e4219" /></Relationships>
</file>