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eddadaa4324e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30ebdee0a346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Makinson,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541e3b21c74d9d" /><Relationship Type="http://schemas.openxmlformats.org/officeDocument/2006/relationships/numbering" Target="/word/numbering.xml" Id="R8d9b5927a82145e7" /><Relationship Type="http://schemas.openxmlformats.org/officeDocument/2006/relationships/settings" Target="/word/settings.xml" Id="R5bd1e0c5bde74bbb" /><Relationship Type="http://schemas.openxmlformats.org/officeDocument/2006/relationships/image" Target="/word/media/437fe032-9614-4ead-8c14-153334df653a.png" Id="Rf230ebdee0a346e1" /></Relationships>
</file>