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e9c03a239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5091ce803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Migisi Sahgaigan,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ba160b76349c6" /><Relationship Type="http://schemas.openxmlformats.org/officeDocument/2006/relationships/numbering" Target="/word/numbering.xml" Id="Rb5364c64d5ac425f" /><Relationship Type="http://schemas.openxmlformats.org/officeDocument/2006/relationships/settings" Target="/word/settings.xml" Id="R08749732a21b4378" /><Relationship Type="http://schemas.openxmlformats.org/officeDocument/2006/relationships/image" Target="/word/media/350c4281-1dac-4269-83eb-faaa3159ecb8.png" Id="Rd5d5091ce80346eb" /></Relationships>
</file>