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fe2090a1d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40d8ffc44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Mulgrave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284589c604126" /><Relationship Type="http://schemas.openxmlformats.org/officeDocument/2006/relationships/numbering" Target="/word/numbering.xml" Id="Rb29e04ad5d7d4edb" /><Relationship Type="http://schemas.openxmlformats.org/officeDocument/2006/relationships/settings" Target="/word/settings.xml" Id="Re09901c816574c04" /><Relationship Type="http://schemas.openxmlformats.org/officeDocument/2006/relationships/image" Target="/word/media/1572a950-56b3-4a3a-93d5-eb69f0ff6890.png" Id="R95040d8ffc4445b8" /></Relationships>
</file>