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04d977a79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85e2fb96f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Mulligan Ferry,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ff7d1354d4346" /><Relationship Type="http://schemas.openxmlformats.org/officeDocument/2006/relationships/numbering" Target="/word/numbering.xml" Id="R239c6d97a6e040b0" /><Relationship Type="http://schemas.openxmlformats.org/officeDocument/2006/relationships/settings" Target="/word/settings.xml" Id="R2d653b050705415e" /><Relationship Type="http://schemas.openxmlformats.org/officeDocument/2006/relationships/image" Target="/word/media/c2b6a0f3-5c00-42db-a9be-eaae6a314e2e.png" Id="R96585e2fb96f470f" /></Relationships>
</file>