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c8c0d9f8d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02d87f592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Newmanville,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6fbc2a07044b3" /><Relationship Type="http://schemas.openxmlformats.org/officeDocument/2006/relationships/numbering" Target="/word/numbering.xml" Id="Re674b2a0112e4006" /><Relationship Type="http://schemas.openxmlformats.org/officeDocument/2006/relationships/settings" Target="/word/settings.xml" Id="Rf2d9da5973404a6f" /><Relationship Type="http://schemas.openxmlformats.org/officeDocument/2006/relationships/image" Target="/word/media/df7817c4-0b28-456f-bebd-dd04e4b3d11e.png" Id="R2a102d87f59245e1" /></Relationships>
</file>