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c24e530ab141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ee72c67a1d40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Palliser Heights,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0ea6389f904738" /><Relationship Type="http://schemas.openxmlformats.org/officeDocument/2006/relationships/numbering" Target="/word/numbering.xml" Id="Redf93dfeba6b4b44" /><Relationship Type="http://schemas.openxmlformats.org/officeDocument/2006/relationships/settings" Target="/word/settings.xml" Id="Refafeac1498d40ab" /><Relationship Type="http://schemas.openxmlformats.org/officeDocument/2006/relationships/image" Target="/word/media/93630cd6-77dd-4582-b589-2d9ecbbbbbfc.png" Id="R57ee72c67a1d401d" /></Relationships>
</file>