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145319875745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6c30fa63c34a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Penticton,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71435b30814e12" /><Relationship Type="http://schemas.openxmlformats.org/officeDocument/2006/relationships/numbering" Target="/word/numbering.xml" Id="R7abcba9b527045fd" /><Relationship Type="http://schemas.openxmlformats.org/officeDocument/2006/relationships/settings" Target="/word/settings.xml" Id="R7de25f65a7924f59" /><Relationship Type="http://schemas.openxmlformats.org/officeDocument/2006/relationships/image" Target="/word/media/8d166b70-9652-441e-a169-62ee420565c0.png" Id="R6c6c30fa63c34ad8" /></Relationships>
</file>