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4c7c5253b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fda9909e1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7627675b44971" /><Relationship Type="http://schemas.openxmlformats.org/officeDocument/2006/relationships/numbering" Target="/word/numbering.xml" Id="R97ed93065df74fa0" /><Relationship Type="http://schemas.openxmlformats.org/officeDocument/2006/relationships/settings" Target="/word/settings.xml" Id="Rae680a6be6524840" /><Relationship Type="http://schemas.openxmlformats.org/officeDocument/2006/relationships/image" Target="/word/media/12c975ba-7462-4653-a1b2-cd3590cb278a.png" Id="R682fda9909e14f24" /></Relationships>
</file>