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6cbfdaa5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736ab254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Riviere-Portneuf,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8b3dc82264d07" /><Relationship Type="http://schemas.openxmlformats.org/officeDocument/2006/relationships/numbering" Target="/word/numbering.xml" Id="Red0cb68feb824125" /><Relationship Type="http://schemas.openxmlformats.org/officeDocument/2006/relationships/settings" Target="/word/settings.xml" Id="Re0e0f75ac8c74a3a" /><Relationship Type="http://schemas.openxmlformats.org/officeDocument/2006/relationships/image" Target="/word/media/5f138e1d-484f-4bd1-b6b7-0b8a445a9ed2.png" Id="R09bd736ab2544e4c" /></Relationships>
</file>