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5fb08ce1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50534c840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 Mine,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38d07c7af4e2c" /><Relationship Type="http://schemas.openxmlformats.org/officeDocument/2006/relationships/numbering" Target="/word/numbering.xml" Id="R9021619a53a345b9" /><Relationship Type="http://schemas.openxmlformats.org/officeDocument/2006/relationships/settings" Target="/word/settings.xml" Id="R4ec7744e1b614369" /><Relationship Type="http://schemas.openxmlformats.org/officeDocument/2006/relationships/image" Target="/word/media/947e224e-ace9-4051-8ebd-4c108f0ca4a0.png" Id="R54750534c8404129" /></Relationships>
</file>