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de08b341b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644c842d1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Saint-Olivier,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072b9897c44e4" /><Relationship Type="http://schemas.openxmlformats.org/officeDocument/2006/relationships/numbering" Target="/word/numbering.xml" Id="R75324cc9e7f04aa0" /><Relationship Type="http://schemas.openxmlformats.org/officeDocument/2006/relationships/settings" Target="/word/settings.xml" Id="R26cf1bd05d8144bb" /><Relationship Type="http://schemas.openxmlformats.org/officeDocument/2006/relationships/image" Target="/word/media/9cd99f28-eff0-471e-a8e3-5ea43e2254f5.png" Id="Rbf5644c842d14a9b" /></Relationships>
</file>