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620bfb6bc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ac1241651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2338cdc934615" /><Relationship Type="http://schemas.openxmlformats.org/officeDocument/2006/relationships/numbering" Target="/word/numbering.xml" Id="Rb808f514759b4f09" /><Relationship Type="http://schemas.openxmlformats.org/officeDocument/2006/relationships/settings" Target="/word/settings.xml" Id="Ra417697c20cd41fd" /><Relationship Type="http://schemas.openxmlformats.org/officeDocument/2006/relationships/image" Target="/word/media/ce4febca-9d93-4f4f-be13-adb6d71db5fc.png" Id="R9ffac12416514dec" /></Relationships>
</file>