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79dfc201f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ef711d7e8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c79065b1f4683" /><Relationship Type="http://schemas.openxmlformats.org/officeDocument/2006/relationships/numbering" Target="/word/numbering.xml" Id="R9885617947c6402a" /><Relationship Type="http://schemas.openxmlformats.org/officeDocument/2006/relationships/settings" Target="/word/settings.xml" Id="R404afbf88d124934" /><Relationship Type="http://schemas.openxmlformats.org/officeDocument/2006/relationships/image" Target="/word/media/f2ea396d-4cee-4257-b0c1-409dab3f05c0.png" Id="Rf2bef711d7e8438e" /></Relationships>
</file>