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689233f07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b3645f52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Lynde,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7b1e1424c4e91" /><Relationship Type="http://schemas.openxmlformats.org/officeDocument/2006/relationships/numbering" Target="/word/numbering.xml" Id="Rf157502bc8344a31" /><Relationship Type="http://schemas.openxmlformats.org/officeDocument/2006/relationships/settings" Target="/word/settings.xml" Id="R32fb625b0efe4e84" /><Relationship Type="http://schemas.openxmlformats.org/officeDocument/2006/relationships/image" Target="/word/media/2d847f6b-d61a-48a2-8626-2dd068e03231.png" Id="Ra40b3645f52646c5" /></Relationships>
</file>