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3632d87bcd42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db2fbf937748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 Cayman, Cayman Islands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3499a9dd50473a" /><Relationship Type="http://schemas.openxmlformats.org/officeDocument/2006/relationships/numbering" Target="/word/numbering.xml" Id="Rcf79c4dda16d4393" /><Relationship Type="http://schemas.openxmlformats.org/officeDocument/2006/relationships/settings" Target="/word/settings.xml" Id="Ra6d00a36a5e941ee" /><Relationship Type="http://schemas.openxmlformats.org/officeDocument/2006/relationships/image" Target="/word/media/9cc31526-8457-4c9c-9c07-161393f4f9cd.png" Id="R4bdb2fbf9377487c" /></Relationships>
</file>