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a574b0576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363a1d19c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Eneinkwere,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04eb2cfd34b20" /><Relationship Type="http://schemas.openxmlformats.org/officeDocument/2006/relationships/numbering" Target="/word/numbering.xml" Id="Rfe929de1fecd4495" /><Relationship Type="http://schemas.openxmlformats.org/officeDocument/2006/relationships/settings" Target="/word/settings.xml" Id="Rc5b2678eccac4621" /><Relationship Type="http://schemas.openxmlformats.org/officeDocument/2006/relationships/image" Target="/word/media/875c176b-349c-4392-a7c7-77d7e9c31935.png" Id="Ra13363a1d19c4089" /></Relationships>
</file>