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21a0978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112549a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12051603640c8" /><Relationship Type="http://schemas.openxmlformats.org/officeDocument/2006/relationships/numbering" Target="/word/numbering.xml" Id="R50b665db8c4b4b84" /><Relationship Type="http://schemas.openxmlformats.org/officeDocument/2006/relationships/settings" Target="/word/settings.xml" Id="R16621306659546d2" /><Relationship Type="http://schemas.openxmlformats.org/officeDocument/2006/relationships/image" Target="/word/media/681cd4ed-5df5-479d-b319-2a1c093ab698.png" Id="Rfdf2112549a2490c" /></Relationships>
</file>