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d3fa724d7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5e3226f77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Fjellerup,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cac92b552466c" /><Relationship Type="http://schemas.openxmlformats.org/officeDocument/2006/relationships/numbering" Target="/word/numbering.xml" Id="R77b2970645764241" /><Relationship Type="http://schemas.openxmlformats.org/officeDocument/2006/relationships/settings" Target="/word/settings.xml" Id="Re2e4f29b49094e3d" /><Relationship Type="http://schemas.openxmlformats.org/officeDocument/2006/relationships/image" Target="/word/media/d12c29c6-d291-435f-bba7-eade2b942ff9.png" Id="Rd315e3226f77470c" /></Relationships>
</file>