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e6f32e631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ca7df7740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16d795a2048bd" /><Relationship Type="http://schemas.openxmlformats.org/officeDocument/2006/relationships/numbering" Target="/word/numbering.xml" Id="R90abeb4d96c54ddb" /><Relationship Type="http://schemas.openxmlformats.org/officeDocument/2006/relationships/settings" Target="/word/settings.xml" Id="Rd62a95da77e549c5" /><Relationship Type="http://schemas.openxmlformats.org/officeDocument/2006/relationships/image" Target="/word/media/b31e949f-c9fb-4fd5-83a1-44e0ead1af1c.png" Id="Rf15ca7df77404ec7" /></Relationships>
</file>