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e7416a6a3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d9814d7ea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Remmerslund,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13979fd174653" /><Relationship Type="http://schemas.openxmlformats.org/officeDocument/2006/relationships/numbering" Target="/word/numbering.xml" Id="R93581d34a46945ff" /><Relationship Type="http://schemas.openxmlformats.org/officeDocument/2006/relationships/settings" Target="/word/settings.xml" Id="R69821c3bc4be4766" /><Relationship Type="http://schemas.openxmlformats.org/officeDocument/2006/relationships/image" Target="/word/media/e1526e4f-2d00-4f0f-905b-7e68f6bdff6f.png" Id="R6b1d9814d7ea4a97" /></Relationships>
</file>