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02ba9bb2e9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a055e8f914e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Stige Have,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291995b9949ea" /><Relationship Type="http://schemas.openxmlformats.org/officeDocument/2006/relationships/numbering" Target="/word/numbering.xml" Id="R68fefb1db7ab4533" /><Relationship Type="http://schemas.openxmlformats.org/officeDocument/2006/relationships/settings" Target="/word/settings.xml" Id="R83276a66abd4475c" /><Relationship Type="http://schemas.openxmlformats.org/officeDocument/2006/relationships/image" Target="/word/media/e21e1088-333a-4c89-9991-eb657b5763fb.png" Id="R30ea055e8f914eb3" /></Relationships>
</file>