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41f24aa2e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23e5b1e2e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Annikse,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80c54686742d9" /><Relationship Type="http://schemas.openxmlformats.org/officeDocument/2006/relationships/numbering" Target="/word/numbering.xml" Id="Ref0c154414484ae8" /><Relationship Type="http://schemas.openxmlformats.org/officeDocument/2006/relationships/settings" Target="/word/settings.xml" Id="Rb2ccc7ce918341f6" /><Relationship Type="http://schemas.openxmlformats.org/officeDocument/2006/relationships/image" Target="/word/media/9a283654-e04a-41af-ad43-f5963a91a70f.png" Id="Rbc123e5b1e2e4a2b" /></Relationships>
</file>