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f63b6e051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790a0826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Chatignonville,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5bd18354d4c4f" /><Relationship Type="http://schemas.openxmlformats.org/officeDocument/2006/relationships/numbering" Target="/word/numbering.xml" Id="R7876812d39364d0c" /><Relationship Type="http://schemas.openxmlformats.org/officeDocument/2006/relationships/settings" Target="/word/settings.xml" Id="R3f0fbc17f2ee4764" /><Relationship Type="http://schemas.openxmlformats.org/officeDocument/2006/relationships/image" Target="/word/media/5fe115ae-fb26-4051-951a-e44ee113c949.png" Id="R5ff790a0826e45ec" /></Relationships>
</file>