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b70743735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1908bed63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Chattancourt,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3fb6360b3495c" /><Relationship Type="http://schemas.openxmlformats.org/officeDocument/2006/relationships/numbering" Target="/word/numbering.xml" Id="R5923ae0af5c74716" /><Relationship Type="http://schemas.openxmlformats.org/officeDocument/2006/relationships/settings" Target="/word/settings.xml" Id="R7a7000f0e6d74793" /><Relationship Type="http://schemas.openxmlformats.org/officeDocument/2006/relationships/image" Target="/word/media/2764afba-3bf3-4292-9599-033a639d7870.png" Id="Rb0e1908bed634335" /></Relationships>
</file>