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c967b306a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3276554f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Chervettes,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a3116935d4db7" /><Relationship Type="http://schemas.openxmlformats.org/officeDocument/2006/relationships/numbering" Target="/word/numbering.xml" Id="R0e0402098af44419" /><Relationship Type="http://schemas.openxmlformats.org/officeDocument/2006/relationships/settings" Target="/word/settings.xml" Id="R9c8320e8689447b5" /><Relationship Type="http://schemas.openxmlformats.org/officeDocument/2006/relationships/image" Target="/word/media/5f9b1201-42a1-4394-99ae-65ace12184fe.png" Id="Rb843276554fb4a4d" /></Relationships>
</file>